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A0" w:rsidRPr="003951A0" w:rsidRDefault="003951A0" w:rsidP="003951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ОРГАНИЗАЦИОННО-МЕТОДИЧЕСКИЕ АПЕКТЫ РЕАЛИЗАЦИИ СИСТЕМЫ ПСИХОЛОГО-ПЕДАГОГИЧЕСКОГО СОПРОВОЖДЕНИЯ </w:t>
      </w:r>
      <w:r w:rsidR="00A325F6">
        <w:rPr>
          <w:rFonts w:ascii="Times New Roman" w:hAnsi="Times New Roman" w:cs="Times New Roman"/>
          <w:b/>
          <w:color w:val="000000"/>
          <w:sz w:val="24"/>
          <w:szCs w:val="24"/>
        </w:rPr>
        <w:t>РЕБЁНКА С ОСОБЫМИ ОБРАЗОВАТЕЛЬНЫМИ ПОТРЕБНОСТЯМИ</w:t>
      </w:r>
      <w:r w:rsidRPr="00395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ОБРАЗОВАТЕЛЬНОМ СОЦИУМЕ</w:t>
      </w:r>
    </w:p>
    <w:p w:rsidR="002A2632" w:rsidRDefault="00C93FD9" w:rsidP="00C93F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детей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 xml:space="preserve"> с ОВЗ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, нуждающихся в психолого-педагогическом сопровождении, 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 xml:space="preserve">перед педагогическим сообществом задачу </w:t>
      </w:r>
      <w:r w:rsidR="00D75937">
        <w:rPr>
          <w:rFonts w:ascii="Times New Roman" w:hAnsi="Times New Roman" w:cs="Times New Roman"/>
          <w:color w:val="000000"/>
          <w:sz w:val="24"/>
          <w:szCs w:val="24"/>
        </w:rPr>
        <w:t xml:space="preserve">консолидации </w:t>
      </w:r>
      <w:r w:rsidR="002A2632">
        <w:rPr>
          <w:rFonts w:ascii="Times New Roman" w:hAnsi="Times New Roman" w:cs="Times New Roman"/>
          <w:color w:val="000000"/>
          <w:sz w:val="24"/>
          <w:szCs w:val="24"/>
        </w:rPr>
        <w:t xml:space="preserve">усилий 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эффективной системы работы всего коллектива образовательной организации, направленной на 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, обучени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воспитани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 xml:space="preserve"> и социализаци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 xml:space="preserve"> детей и подростков с </w:t>
      </w:r>
      <w:r w:rsidR="006A6490">
        <w:rPr>
          <w:rFonts w:ascii="Times New Roman" w:hAnsi="Times New Roman" w:cs="Times New Roman"/>
          <w:color w:val="000000"/>
          <w:sz w:val="24"/>
          <w:szCs w:val="24"/>
        </w:rPr>
        <w:t>особыми образовательными потребностями</w:t>
      </w:r>
      <w:r w:rsidRPr="00C93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178" w:rsidRDefault="002A2632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178">
        <w:rPr>
          <w:rFonts w:ascii="Times New Roman" w:hAnsi="Times New Roman" w:cs="Times New Roman"/>
          <w:color w:val="000000"/>
          <w:sz w:val="24"/>
          <w:szCs w:val="24"/>
        </w:rPr>
        <w:t>В целом сопровождение ребенка или группы детей с ограниченными</w:t>
      </w:r>
      <w:r w:rsidR="000D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17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Pr="000D4178"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 может быть определен</w:t>
      </w:r>
      <w:r w:rsidR="00715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D4178">
        <w:rPr>
          <w:rFonts w:ascii="Times New Roman" w:hAnsi="Times New Roman" w:cs="Times New Roman"/>
          <w:color w:val="000000"/>
          <w:sz w:val="24"/>
          <w:szCs w:val="24"/>
        </w:rPr>
        <w:t xml:space="preserve"> как «…система профессиональной деятельности, направленной на создание социально</w:t>
      </w:r>
      <w:r w:rsidR="000D41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4178">
        <w:rPr>
          <w:rFonts w:ascii="Times New Roman" w:hAnsi="Times New Roman" w:cs="Times New Roman"/>
          <w:color w:val="000000"/>
          <w:sz w:val="24"/>
          <w:szCs w:val="24"/>
        </w:rPr>
        <w:t>психологических условий для успешного обучения и психологического</w:t>
      </w:r>
      <w:r w:rsidR="000D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178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ребенка в ситуации школьного взаимодействия» (М.Р. </w:t>
      </w:r>
      <w:proofErr w:type="spellStart"/>
      <w:r w:rsidRPr="000D4178">
        <w:rPr>
          <w:rFonts w:ascii="Times New Roman" w:hAnsi="Times New Roman" w:cs="Times New Roman"/>
          <w:color w:val="000000"/>
          <w:sz w:val="24"/>
          <w:szCs w:val="24"/>
        </w:rPr>
        <w:t>Битя</w:t>
      </w:r>
      <w:r w:rsidR="000D4178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0D41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5489" w:rsidRPr="00715489" w:rsidRDefault="00715489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="00DD4FF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сопровождения – это </w:t>
      </w:r>
      <w:r w:rsidRPr="00715489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ирование образовательной среды с целью </w:t>
      </w:r>
      <w:r w:rsidRPr="00715489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условий для максимально успешного обучения данного конкретного ребенка, </w:t>
      </w:r>
      <w:r w:rsidR="0021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21796A" w:rsidRPr="00217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96A">
        <w:rPr>
          <w:rFonts w:ascii="Times New Roman" w:hAnsi="Times New Roman" w:cs="Times New Roman"/>
          <w:color w:val="000000"/>
          <w:sz w:val="24"/>
          <w:szCs w:val="24"/>
        </w:rPr>
        <w:t xml:space="preserve">опорой на возрастные </w:t>
      </w:r>
      <w:r w:rsidRPr="00715489">
        <w:rPr>
          <w:rFonts w:ascii="Times New Roman" w:hAnsi="Times New Roman" w:cs="Times New Roman"/>
          <w:color w:val="000000"/>
          <w:sz w:val="24"/>
          <w:szCs w:val="24"/>
        </w:rPr>
        <w:t>нормативы развития, основные новообразования возраста, в логике собственного развития ребенка, приоритетности его потребностей, целей и ценностей.</w:t>
      </w:r>
    </w:p>
    <w:p w:rsidR="000D4178" w:rsidRDefault="00D75937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A2632" w:rsidRPr="000D4178">
        <w:rPr>
          <w:rFonts w:ascii="Times New Roman" w:hAnsi="Times New Roman" w:cs="Times New Roman"/>
          <w:color w:val="000000"/>
          <w:sz w:val="24"/>
          <w:szCs w:val="24"/>
        </w:rPr>
        <w:t>онятие «сопровождение»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случае </w:t>
      </w:r>
      <w:r w:rsidR="002A2632" w:rsidRPr="000D4178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="00A570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не только </w:t>
      </w:r>
      <w:r w:rsidR="002D1ACA">
        <w:rPr>
          <w:rFonts w:ascii="Times New Roman" w:hAnsi="Times New Roman" w:cs="Times New Roman"/>
          <w:color w:val="000000"/>
          <w:sz w:val="24"/>
          <w:szCs w:val="24"/>
        </w:rPr>
        <w:t xml:space="preserve">в ракурсе действий образовательной организации относительно </w:t>
      </w:r>
      <w:r w:rsidR="00A325F6">
        <w:rPr>
          <w:rFonts w:ascii="Times New Roman" w:hAnsi="Times New Roman" w:cs="Times New Roman"/>
          <w:color w:val="000000"/>
          <w:sz w:val="24"/>
          <w:szCs w:val="24"/>
        </w:rPr>
        <w:t>ребёнка с особыми образовательными потребностями</w:t>
      </w:r>
      <w:r w:rsidR="002D1A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2632" w:rsidRPr="000D4178">
        <w:rPr>
          <w:rFonts w:ascii="Times New Roman" w:hAnsi="Times New Roman" w:cs="Times New Roman"/>
          <w:color w:val="000000"/>
          <w:sz w:val="24"/>
          <w:szCs w:val="24"/>
        </w:rPr>
        <w:t xml:space="preserve"> но и </w:t>
      </w:r>
      <w:r w:rsidR="002D1ACA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</w:t>
      </w:r>
      <w:r w:rsidR="002A2632" w:rsidRPr="000D4178">
        <w:rPr>
          <w:rFonts w:ascii="Times New Roman" w:hAnsi="Times New Roman" w:cs="Times New Roman"/>
          <w:color w:val="000000"/>
          <w:sz w:val="24"/>
          <w:szCs w:val="24"/>
        </w:rPr>
        <w:t>других субъектов инклюзивного образовательного пространства</w:t>
      </w:r>
      <w:r w:rsidR="000D41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A1C" w:rsidRDefault="0021796A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сопровождении в</w:t>
      </w:r>
      <w:r w:rsidR="00770A1C" w:rsidRPr="00770A1C">
        <w:rPr>
          <w:rFonts w:ascii="Times New Roman" w:hAnsi="Times New Roman" w:cs="Times New Roman"/>
          <w:color w:val="000000"/>
          <w:sz w:val="24"/>
          <w:szCs w:val="24"/>
        </w:rPr>
        <w:t>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</w:t>
      </w:r>
      <w:r w:rsidR="00770A1C" w:rsidRPr="00770A1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равновесной (с точки зрения соотношения потенциальных возможностей ребенка, его </w:t>
      </w:r>
      <w:r w:rsidR="002D1ACA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оптимального </w:t>
      </w:r>
      <w:r w:rsidR="00770A1C" w:rsidRPr="00770A1C">
        <w:rPr>
          <w:rFonts w:ascii="Times New Roman" w:hAnsi="Times New Roman" w:cs="Times New Roman"/>
          <w:color w:val="000000"/>
          <w:sz w:val="24"/>
          <w:szCs w:val="24"/>
        </w:rPr>
        <w:t>развития, обучения и воспитания и образовательных воздействий) системы ребенок</w:t>
      </w:r>
      <w:r w:rsidR="00770A1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70A1C" w:rsidRPr="00770A1C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</w:t>
      </w:r>
      <w:r w:rsidR="00770A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E99" w:rsidRDefault="00770A1C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70A1C">
        <w:rPr>
          <w:rFonts w:ascii="Times New Roman" w:hAnsi="Times New Roman" w:cs="Times New Roman"/>
          <w:color w:val="000000"/>
          <w:sz w:val="24"/>
          <w:szCs w:val="24"/>
        </w:rPr>
        <w:t>онятие «сопровождение» теснейшим образом сочетается как с понятием 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A1C">
        <w:rPr>
          <w:rFonts w:ascii="Times New Roman" w:hAnsi="Times New Roman" w:cs="Times New Roman"/>
          <w:color w:val="000000"/>
          <w:sz w:val="24"/>
          <w:szCs w:val="24"/>
        </w:rPr>
        <w:t xml:space="preserve">здоровья, так и с вытекающим отсюда пониманием сопровождения как текущей (динамической) оценки </w:t>
      </w:r>
      <w:proofErr w:type="spellStart"/>
      <w:r w:rsidRPr="00770A1C">
        <w:rPr>
          <w:rFonts w:ascii="Times New Roman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Pr="00770A1C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бенка в образовательной среде и поддержанием опти</w:t>
      </w:r>
      <w:r w:rsidRPr="00770A1C">
        <w:rPr>
          <w:rFonts w:ascii="Times New Roman" w:hAnsi="Times New Roman" w:cs="Times New Roman"/>
          <w:color w:val="000000"/>
          <w:sz w:val="24"/>
          <w:szCs w:val="24"/>
        </w:rPr>
        <w:t>мальной его адаптации в этой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1A0" w:rsidRDefault="00F04E99" w:rsidP="00F24ED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E99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 и </w:t>
      </w:r>
      <w:r w:rsidR="002D1ACA">
        <w:rPr>
          <w:rFonts w:ascii="Times New Roman" w:hAnsi="Times New Roman" w:cs="Times New Roman"/>
          <w:color w:val="000000"/>
          <w:sz w:val="24"/>
          <w:szCs w:val="24"/>
        </w:rPr>
        <w:t>методически грамотно</w:t>
      </w:r>
      <w:r w:rsidRPr="00F04E99">
        <w:rPr>
          <w:rFonts w:ascii="Times New Roman" w:hAnsi="Times New Roman" w:cs="Times New Roman"/>
          <w:color w:val="000000"/>
          <w:sz w:val="24"/>
          <w:szCs w:val="24"/>
        </w:rPr>
        <w:t xml:space="preserve"> вся система психолого-педагогического сопровождения ребенка с </w:t>
      </w:r>
      <w:r w:rsidR="00D75937">
        <w:rPr>
          <w:rFonts w:ascii="Times New Roman" w:hAnsi="Times New Roman" w:cs="Times New Roman"/>
          <w:color w:val="000000"/>
          <w:sz w:val="24"/>
          <w:szCs w:val="24"/>
        </w:rPr>
        <w:t>особыми образовательными потребностями</w:t>
      </w:r>
      <w:r w:rsidRPr="00F04E99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</w:t>
      </w:r>
      <w:r w:rsidRPr="00F04E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только при наличии команды специалистов сопровождения, объединенных в </w:t>
      </w:r>
      <w:proofErr w:type="spellStart"/>
      <w:r w:rsidRPr="00F04E9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Pr="00F04E99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 образовательного учреждения (</w:t>
      </w:r>
      <w:proofErr w:type="spellStart"/>
      <w:r w:rsidRPr="00F04E99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F04E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51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E99" w:rsidRDefault="00D972D0" w:rsidP="00F24ED7">
      <w:pPr>
        <w:spacing w:before="24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одно из основных </w:t>
      </w:r>
      <w:r w:rsidR="00F04E99" w:rsidRPr="00F04E9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организационно-педагогических условий </w:t>
      </w:r>
      <w:r w:rsidR="00D75937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качественной </w:t>
      </w:r>
      <w:r w:rsidR="00F04E99" w:rsidRPr="00F04E99">
        <w:rPr>
          <w:rFonts w:ascii="Times New Roman" w:hAnsi="Times New Roman" w:cs="Times New Roman"/>
          <w:color w:val="000000"/>
          <w:sz w:val="24"/>
          <w:szCs w:val="24"/>
        </w:rPr>
        <w:t>реализации инклюзивного образования.</w:t>
      </w:r>
    </w:p>
    <w:p w:rsidR="00D972D0" w:rsidRDefault="00D972D0" w:rsidP="00D972D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DD4FF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</w:t>
      </w:r>
      <w:r w:rsidR="009E0057">
        <w:rPr>
          <w:rFonts w:ascii="Times New Roman" w:hAnsi="Times New Roman" w:cs="Times New Roman"/>
          <w:color w:val="000000"/>
          <w:sz w:val="24"/>
          <w:szCs w:val="24"/>
        </w:rPr>
        <w:t>обучающихся с особыми образовательными потребностями</w:t>
      </w:r>
      <w:r w:rsidR="00D7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гуманистической концепции развития образования является м</w:t>
      </w:r>
      <w:r w:rsidRPr="00D972D0">
        <w:rPr>
          <w:rFonts w:ascii="Times New Roman" w:hAnsi="Times New Roman" w:cs="Times New Roman"/>
          <w:color w:val="000000"/>
          <w:sz w:val="24"/>
          <w:szCs w:val="24"/>
        </w:rPr>
        <w:t>аксимальное раскрытие потенциальных возможностей лич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ребенка, а в частности:</w:t>
      </w:r>
    </w:p>
    <w:p w:rsidR="00D972D0" w:rsidRPr="00B02E8D" w:rsidRDefault="00D972D0" w:rsidP="00B02E8D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E8D">
        <w:rPr>
          <w:rFonts w:ascii="Times New Roman" w:hAnsi="Times New Roman" w:cs="Times New Roman"/>
          <w:color w:val="000000"/>
          <w:sz w:val="24"/>
          <w:szCs w:val="24"/>
        </w:rPr>
        <w:t>Содействие полноценному его развитию в личностном и познавательном плане.</w:t>
      </w:r>
    </w:p>
    <w:p w:rsidR="00D972D0" w:rsidRPr="00B02E8D" w:rsidRDefault="00D972D0" w:rsidP="00B02E8D">
      <w:pPr>
        <w:pStyle w:val="a3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E8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полноценного и максимального проявления по</w:t>
      </w:r>
      <w:r w:rsidR="00D75937">
        <w:rPr>
          <w:rFonts w:ascii="Times New Roman" w:hAnsi="Times New Roman" w:cs="Times New Roman"/>
          <w:color w:val="000000"/>
          <w:sz w:val="24"/>
          <w:szCs w:val="24"/>
        </w:rPr>
        <w:t xml:space="preserve">зитивных </w:t>
      </w:r>
      <w:r w:rsidRPr="00B02E8D">
        <w:rPr>
          <w:rFonts w:ascii="Times New Roman" w:hAnsi="Times New Roman" w:cs="Times New Roman"/>
          <w:color w:val="000000"/>
          <w:sz w:val="24"/>
          <w:szCs w:val="24"/>
        </w:rPr>
        <w:t>сторон индивидуально</w:t>
      </w:r>
      <w:r w:rsidR="00B02E8D">
        <w:rPr>
          <w:rFonts w:ascii="Times New Roman" w:hAnsi="Times New Roman" w:cs="Times New Roman"/>
          <w:color w:val="000000"/>
          <w:sz w:val="24"/>
          <w:szCs w:val="24"/>
        </w:rPr>
        <w:t>сти ребенка (его успешной социализации).</w:t>
      </w:r>
    </w:p>
    <w:p w:rsidR="00CD5CF0" w:rsidRPr="00CD5CF0" w:rsidRDefault="00CD5CF0" w:rsidP="007108BE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и базовые компоненты психолого-педагогического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D5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сопровождения</w:t>
      </w:r>
    </w:p>
    <w:p w:rsidR="00D927D2" w:rsidRDefault="00D927D2" w:rsidP="00D927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7D2">
        <w:rPr>
          <w:rFonts w:ascii="Times New Roman" w:hAnsi="Times New Roman" w:cs="Times New Roman"/>
          <w:color w:val="000000"/>
          <w:sz w:val="24"/>
          <w:szCs w:val="24"/>
        </w:rPr>
        <w:t xml:space="preserve">В общем виде психолого-педагогическое сопровождение как процесс – целостная деятельность всех субъектов образовательного процесса </w:t>
      </w:r>
      <w:r w:rsidR="00DB1B05">
        <w:rPr>
          <w:rFonts w:ascii="Times New Roman" w:hAnsi="Times New Roman" w:cs="Times New Roman"/>
          <w:color w:val="000000"/>
          <w:sz w:val="24"/>
          <w:szCs w:val="24"/>
        </w:rPr>
        <w:t xml:space="preserve">по адаптации </w:t>
      </w:r>
      <w:r w:rsidR="00A325F6">
        <w:rPr>
          <w:rFonts w:ascii="Times New Roman" w:hAnsi="Times New Roman" w:cs="Times New Roman"/>
          <w:color w:val="000000"/>
          <w:sz w:val="24"/>
          <w:szCs w:val="24"/>
        </w:rPr>
        <w:t>ребёнка с особыми образовательными потребностями</w:t>
      </w:r>
      <w:r w:rsidR="00DB1B05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образовательный социум </w:t>
      </w:r>
      <w:r w:rsidRPr="00D927D2">
        <w:rPr>
          <w:rFonts w:ascii="Times New Roman" w:hAnsi="Times New Roman" w:cs="Times New Roman"/>
          <w:color w:val="000000"/>
          <w:sz w:val="24"/>
          <w:szCs w:val="24"/>
        </w:rPr>
        <w:t>будет определяться следующими основными взаимосвязанными компонентами</w:t>
      </w:r>
      <w:r w:rsidR="00C565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65DF" w:rsidRPr="00C565DF" w:rsidRDefault="0021796A" w:rsidP="00F24ED7">
      <w:pPr>
        <w:pStyle w:val="a3"/>
        <w:numPr>
          <w:ilvl w:val="0"/>
          <w:numId w:val="12"/>
        </w:numPr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образовательной среды с учётом особых образовательных потребностей </w:t>
      </w:r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специальных условий для его эффективной адаптации, психологического развития и успешного обучения).</w:t>
      </w:r>
    </w:p>
    <w:p w:rsidR="00C565DF" w:rsidRPr="00C565DF" w:rsidRDefault="00BE21B9" w:rsidP="00C565DF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личностного и познавательного развития </w:t>
      </w:r>
      <w:r w:rsidR="00C565DF" w:rsidRP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ОВЗ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(отслеживание </w:t>
      </w:r>
      <w:r w:rsidR="00C565DF" w:rsidRP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основных показателей развития)</w:t>
      </w:r>
      <w:r w:rsid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DF" w:rsidRDefault="00C565DF" w:rsidP="00C565DF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семей детей с ОВЗ в условиях общеобразовательной организации.</w:t>
      </w:r>
    </w:p>
    <w:p w:rsidR="00C565DF" w:rsidRPr="00C565DF" w:rsidRDefault="00C565DF" w:rsidP="00C565DF">
      <w:pPr>
        <w:pStyle w:val="a3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принимающего социума (педагогов, обучающихся с </w:t>
      </w:r>
      <w:r w:rsidR="00B1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типичным </w:t>
      </w:r>
      <w:r w:rsidRPr="00C5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психофизическим развитием и их родителей): содействие в решении актуальных проблем взаимоотношений со сверстниками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96A" w:rsidRPr="0021796A" w:rsidRDefault="0021796A" w:rsidP="0021796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7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Конструирование образовательной среды с учётом особых образовательных потребностей </w:t>
      </w:r>
      <w:r w:rsidR="00A325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ребёнка с особыми образовательными потребностями</w:t>
      </w:r>
      <w:r w:rsidRPr="00217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(создание специальных условий для его эффективной адаптации, психологического развития и успешного обучения).</w:t>
      </w:r>
    </w:p>
    <w:p w:rsidR="00E379DA" w:rsidRPr="009B0CF2" w:rsidRDefault="00174271" w:rsidP="009B0C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</w:t>
      </w:r>
      <w:r w:rsidR="005C0F41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71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93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25793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маршрута и основной его части –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</w:t>
      </w:r>
      <w:r w:rsidR="005C0F41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71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41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525793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специальных </w:t>
      </w:r>
      <w:r w:rsidR="00525793" w:rsidRPr="00525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условий получения образования и социализации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</w:t>
      </w:r>
      <w:r w:rsidR="00D2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r w:rsidR="00D24B4B" w:rsidRPr="00D714A7">
        <w:rPr>
          <w:rFonts w:ascii="Times New Roman" w:hAnsi="Times New Roman" w:cs="Times New Roman"/>
          <w:bCs/>
          <w:iCs/>
        </w:rPr>
        <w:t>коррекционно-развивающей области</w:t>
      </w:r>
      <w:r w:rsidR="00D24B4B">
        <w:rPr>
          <w:rFonts w:ascii="Times New Roman" w:hAnsi="Times New Roman" w:cs="Times New Roman"/>
          <w:bCs/>
          <w:iCs/>
        </w:rPr>
        <w:t xml:space="preserve"> и </w:t>
      </w:r>
      <w:r w:rsidR="00E379DA" w:rsidRPr="009B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коррекционно</w:t>
      </w:r>
      <w:r w:rsidR="00D24B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379DA" w:rsidRPr="009B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5C0F41" w:rsidRPr="00174271" w:rsidRDefault="005C0F41" w:rsidP="005C0F41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 по 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P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перегрузок</w:t>
      </w:r>
      <w:r w:rsidR="00174271" w:rsidRP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 </w:t>
      </w:r>
      <w:r w:rsidR="00174271" w:rsidRP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иных социальн</w:t>
      </w:r>
      <w:r w:rsid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174271" w:rsidRPr="0017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нагрузок</w:t>
      </w:r>
      <w:r w:rsidR="00FD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особыми образовательными потребностями</w:t>
      </w:r>
      <w:r w:rsidR="00FD7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C18" w:rsidRPr="00747C18" w:rsidRDefault="00747C18" w:rsidP="00747C18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формирования </w:t>
      </w:r>
      <w:r w:rsidR="008E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учебной деятельности (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деятельности, формирование произвольности в</w:t>
      </w: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пространственно-временных представлений в соответствии с уровнем и особенностями псих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ологического</w:t>
      </w: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и ха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его нарушений</w:t>
      </w:r>
      <w:r w:rsidRPr="00747C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F41" w:rsidRDefault="00172280" w:rsidP="005C0F41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="005C0F41" w:rsidRPr="005C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</w:t>
      </w:r>
      <w:r w:rsidR="0003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</w:t>
      </w:r>
      <w:r w:rsidR="002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</w:t>
      </w:r>
      <w:r w:rsidR="005C0F41" w:rsidRPr="005C0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3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особыми образовательными потребностями</w:t>
      </w:r>
      <w:r w:rsidR="005C0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F30" w:rsidRPr="004F4F30" w:rsidRDefault="005C0F41" w:rsidP="004F4F3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мер по созданию условий для </w:t>
      </w:r>
      <w:r w:rsidR="00FA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позитивного проявления </w:t>
      </w:r>
      <w:r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EB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</w:t>
      </w:r>
      <w:r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(педагогическое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ситуаций успеха).</w:t>
      </w:r>
    </w:p>
    <w:p w:rsidR="005C0F41" w:rsidRPr="003951A0" w:rsidRDefault="00172280" w:rsidP="003951A0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компетентности,</w:t>
      </w:r>
      <w:r w:rsidR="004F4F30" w:rsidRPr="0052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представлений, навыков 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компетенций социального взаимодействия ребенка с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 социумом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«границ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F4F30" w:rsidRPr="004F4F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коммуникации, умение понимать эмоции</w:t>
      </w:r>
      <w:r w:rsidR="008E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окружающих.</w:t>
      </w:r>
    </w:p>
    <w:p w:rsidR="00BE21B9" w:rsidRPr="00BE21B9" w:rsidRDefault="00BE21B9" w:rsidP="00BE21B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2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 личностного и познавательного развития обучающегося с ОВЗ (отслеживание динамики основных показателей развития)</w:t>
      </w:r>
    </w:p>
    <w:p w:rsidR="003B129F" w:rsidRPr="00E27B2E" w:rsidRDefault="003B129F" w:rsidP="003B08E1">
      <w:pPr>
        <w:pStyle w:val="a3"/>
        <w:numPr>
          <w:ilvl w:val="0"/>
          <w:numId w:val="4"/>
        </w:num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r w:rsidR="00E27B2E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психологического анамнеза </w:t>
      </w:r>
      <w:r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ребёнке с ОВЗ </w:t>
      </w:r>
      <w:r w:rsid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семье</w:t>
      </w:r>
      <w:r w:rsidR="00EE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выявления его особых образовательных потребностей.</w:t>
      </w:r>
    </w:p>
    <w:p w:rsidR="003B08E1" w:rsidRDefault="00A32413" w:rsidP="003B08E1">
      <w:pPr>
        <w:pStyle w:val="a3"/>
        <w:numPr>
          <w:ilvl w:val="0"/>
          <w:numId w:val="4"/>
        </w:num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уровня развития ребенка</w:t>
      </w:r>
      <w:r w:rsidR="00DD7BC7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особыми образовательными потребностями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лежащих в основе 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обучающегося 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индивидуального образовательного маршрута для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и организации </w:t>
      </w:r>
      <w:r w:rsidR="003B08E1" w:rsidRPr="00E27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ребенка и его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выявленных особенностей.</w:t>
      </w:r>
    </w:p>
    <w:p w:rsidR="00724B19" w:rsidRDefault="006F711B" w:rsidP="00724B19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4B19"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умственная </w:t>
      </w:r>
      <w:r w:rsidR="00724B19"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работоспособность, хара</w:t>
      </w:r>
      <w:r w:rsid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ктеристика параметров 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(концентрация и устойчивость)</w:t>
      </w:r>
      <w:r w:rsid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0F3" w:rsidRDefault="00724B19" w:rsidP="007E40F3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r w:rsidR="00A3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 поведения ребенка в целом с учётом его </w:t>
      </w: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</w:t>
      </w:r>
      <w:r w:rsidR="00A3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241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компонент поведения и деятельности</w:t>
      </w:r>
      <w:r w:rsidR="00143D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4B19" w:rsidRPr="00345B77" w:rsidRDefault="00724B19" w:rsidP="00345B77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речевого развития</w:t>
      </w:r>
      <w:r w:rsidR="00345B77" w:rsidRP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(речевая активность, объем словарного запаса и степень развернутости речевых высказываний</w:t>
      </w:r>
      <w:r w:rsid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инициация речевого высказывания, способность к диалогу, эмоциональная сторона высказываний).</w:t>
      </w:r>
    </w:p>
    <w:p w:rsidR="00724B19" w:rsidRDefault="00724B19" w:rsidP="00724B19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Аффективные и эм</w:t>
      </w:r>
      <w:r w:rsidR="00345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оциональные особенности ребенка (адекватность эмоционального реагирования, сила реакций).</w:t>
      </w:r>
    </w:p>
    <w:p w:rsidR="00724B19" w:rsidRDefault="00724B19" w:rsidP="00724B19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взаимодействия ребенка с детьми и взрослыми (коммуникативный аспект)</w:t>
      </w:r>
      <w:r w:rsidR="00B6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сформированность навыков общения, адекватность коммуникации, наличие коммуникативных барьеров, уровень конфликтности</w:t>
      </w: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B19" w:rsidRDefault="00724B19" w:rsidP="00724B19">
      <w:pPr>
        <w:pStyle w:val="a3"/>
        <w:numPr>
          <w:ilvl w:val="1"/>
          <w:numId w:val="4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гармоничность, ловкость ребенка (включая оценку латеральных моторных и сенсорных предпочтений ребенка)</w:t>
      </w:r>
      <w:r w:rsid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моторная координация, </w:t>
      </w:r>
      <w:r w:rsidR="0010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регуляции силы движений, </w:t>
      </w:r>
      <w:r w:rsidR="002A3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невротических или стереотипных движений</w:t>
      </w:r>
      <w:r w:rsidRPr="00724B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D37" w:rsidRDefault="00525793" w:rsidP="00357D37">
      <w:pPr>
        <w:pStyle w:val="a3"/>
        <w:numPr>
          <w:ilvl w:val="0"/>
          <w:numId w:val="4"/>
        </w:num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3B08E1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</w:t>
      </w:r>
      <w:r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DD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</w:t>
      </w:r>
      <w:r w:rsidR="00DD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составить группу риска </w:t>
      </w:r>
      <w:r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видам</w:t>
      </w:r>
      <w:r w:rsidR="001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</w:t>
      </w:r>
      <w:r w:rsidR="003B08E1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и/или поведенческой)</w:t>
      </w:r>
      <w:r w:rsidR="00D81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8A3" w:rsidRPr="00357D37" w:rsidRDefault="008E36D0" w:rsidP="00357D37">
      <w:pPr>
        <w:pStyle w:val="a3"/>
        <w:numPr>
          <w:ilvl w:val="0"/>
          <w:numId w:val="4"/>
        </w:num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</w:t>
      </w:r>
      <w:r w:rsidR="008658A3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корре</w:t>
      </w:r>
      <w:r w:rsidR="00AC5A27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кционно-развивающих мероприятий – </w:t>
      </w:r>
      <w:r w:rsidR="000631A6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ребенка </w:t>
      </w:r>
      <w:r w:rsidR="0026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 после </w:t>
      </w:r>
      <w:r w:rsidR="000631A6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 w:rsidR="00F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коррекционно-развивающей работы </w:t>
      </w:r>
      <w:r w:rsidR="008658A3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(мониторинг личностных изменений </w:t>
      </w:r>
      <w:r w:rsidR="00A32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с особыми образовательными потребностями</w:t>
      </w:r>
      <w:r w:rsidR="008658A3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57D37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оценка</w:t>
      </w:r>
      <w:r w:rsidR="002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 w:rsidR="00357D37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="002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357D37" w:rsidRPr="0035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социальных достижений ребенка</w:t>
      </w:r>
      <w:r w:rsidR="007E7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793" w:rsidRDefault="008D5E0E" w:rsidP="003B08E1">
      <w:pPr>
        <w:pStyle w:val="a3"/>
        <w:numPr>
          <w:ilvl w:val="0"/>
          <w:numId w:val="4"/>
        </w:numPr>
        <w:spacing w:before="24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793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793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нутригрупповых взаимоотношений (психологического климата классного коллектива) </w:t>
      </w:r>
      <w:r w:rsidR="00525793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</w:t>
      </w:r>
      <w:r w:rsidR="003B08E1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задач </w:t>
      </w:r>
      <w:r w:rsidR="00525793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всех субъектов инклюзивного образовательного пространства, формирования эмоционального принятия и</w:t>
      </w:r>
      <w:r w:rsidR="003B08E1" w:rsidRPr="003B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группового сплочения</w:t>
      </w:r>
      <w:r w:rsidR="00D81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E1" w:rsidRPr="000140A1" w:rsidRDefault="003B08E1" w:rsidP="000140A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Психологическое сопровождение семей детей с ОВЗ в условиях общеобразовательной организации</w:t>
      </w:r>
    </w:p>
    <w:p w:rsidR="00A50658" w:rsidRPr="00D972D0" w:rsidRDefault="00BC5258" w:rsidP="00D972D0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</w:t>
      </w:r>
      <w:r w:rsidR="005E4B93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2D0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7108BE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992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детско-родительских </w:t>
      </w: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="007108BE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08BE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семьях,</w:t>
      </w:r>
      <w:r w:rsidR="007108BE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 детей с ограниченными возможностями</w:t>
      </w:r>
      <w:r w:rsidR="00A50658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здоровья:</w:t>
      </w:r>
      <w:r w:rsid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58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</w:t>
      </w:r>
      <w:r w:rsidR="00A50658" w:rsidRP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эмоционального, когнитивного и поведенческого компонентов отношения родителей к детям; стиля межличностных детско-родительских отношений</w:t>
      </w:r>
      <w:r w:rsidR="00D97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B5" w:rsidRDefault="00471DCD" w:rsidP="008A56B5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эффективных </w:t>
      </w:r>
      <w:r w:rsidR="00BE2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7D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личностных 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деструкций </w:t>
      </w:r>
      <w:r w:rsidRPr="007D1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7D1C49" w:rsidRPr="007D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описание основных направлений и форм работы с такими семьями</w:t>
      </w:r>
      <w:r w:rsid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992" w:rsidRPr="00332992" w:rsidRDefault="00332992" w:rsidP="00332992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proofErr w:type="spellStart"/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spellEnd"/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родителей;</w:t>
      </w:r>
    </w:p>
    <w:p w:rsidR="00332992" w:rsidRPr="00332992" w:rsidRDefault="00332992" w:rsidP="00332992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супружеских отношений;</w:t>
      </w:r>
    </w:p>
    <w:p w:rsidR="00332992" w:rsidRPr="00332992" w:rsidRDefault="00332992" w:rsidP="00332992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укрепление </w:t>
      </w:r>
      <w:r w:rsidR="00BE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дружеских </w:t>
      </w: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между семьями, имеющими детей с ограниченными возможностями здоровья, в целях </w:t>
      </w:r>
      <w:r w:rsidR="00BE2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взаимодействия родителей друг с другом</w:t>
      </w:r>
      <w:r w:rsidRPr="0033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6B5" w:rsidRPr="008A56B5" w:rsidRDefault="008A56B5" w:rsidP="008A56B5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 вопросам</w:t>
      </w:r>
      <w:r w:rsid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26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6B5" w:rsidRPr="00A50658" w:rsidRDefault="008A56B5" w:rsidP="008A56B5">
      <w:pPr>
        <w:pStyle w:val="a3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спланированные мероприятия (родительские собрания; тренинги для родителей; </w:t>
      </w:r>
      <w:r w:rsidR="00BE21B9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выступления специалистов</w:t>
      </w:r>
      <w:r w:rsidR="00BE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сопровождения</w:t>
      </w:r>
      <w:r w:rsidR="00BE21B9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 </w:t>
      </w:r>
      <w:r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групповое консуль</w:t>
      </w:r>
      <w:r w:rsidR="00013BA7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и другие мероприятия </w:t>
      </w:r>
      <w:r w:rsidR="00D232A5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«Родительский клуб», «Родительская школа», «Школа</w:t>
      </w:r>
      <w:r w:rsidR="003951A0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2A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матерей»</w:t>
      </w:r>
      <w:r w:rsidR="00D232A5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56B5" w:rsidRDefault="00BE21B9" w:rsidP="008A56B5">
      <w:pPr>
        <w:pStyle w:val="a3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раздел </w:t>
      </w:r>
      <w:r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функционирование закрытых групп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6B5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стендов, информационны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A56B5" w:rsidRPr="00A5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64" w:rsidRPr="00F25064" w:rsidRDefault="00F25064" w:rsidP="00F25064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привлечение родителей детей</w:t>
      </w:r>
      <w:r w:rsidR="0039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</w:t>
      </w:r>
      <w:r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="00BE2394"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образовательной организации</w:t>
      </w:r>
      <w:r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394"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совместному участию в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394"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рода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394"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класса и школы в целом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394"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проявлению себя, с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талантов и </w:t>
      </w:r>
      <w:r w:rsidR="000F2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BE2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E1" w:rsidRPr="0095701B" w:rsidRDefault="00C565DF" w:rsidP="00BC525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Психолого-педагогическое</w:t>
      </w:r>
      <w:r w:rsidR="003B08E1" w:rsidRPr="0095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3B08E1" w:rsidRPr="0095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принимающего социума (педагогов, обучающихся </w:t>
      </w:r>
      <w:r w:rsidR="00BE23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типичным </w:t>
      </w:r>
      <w:r w:rsidR="003B08E1" w:rsidRPr="0095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психофизическим развитием и их родителей): помощь (содействие) в решении актуальных проблем взаимоотношений со сверстниками с ОВЗ</w:t>
      </w:r>
    </w:p>
    <w:p w:rsidR="00D81368" w:rsidRDefault="00F164D9" w:rsidP="00D81368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</w:t>
      </w:r>
      <w:r w:rsidR="00F9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</w:t>
      </w:r>
      <w:proofErr w:type="spellStart"/>
      <w:r w:rsidR="00F92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="00F9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</w:t>
      </w:r>
      <w:r w:rsid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и родителями</w:t>
      </w:r>
      <w:r w:rsidRPr="00F16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</w:t>
      </w:r>
      <w:r w:rsidR="00F926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  <w:r w:rsidRPr="00F1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родительскими и учительскими</w:t>
      </w:r>
      <w:r w:rsid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ожиданиями.</w:t>
      </w:r>
    </w:p>
    <w:p w:rsidR="001E1D36" w:rsidRDefault="001E1D36" w:rsidP="001E1D36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компетентности педагогов (овладение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и специальными знаниями, принятие ответственности за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деятельности, опора на ресурсы, построение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профессионального будущего и т. д.).</w:t>
      </w:r>
    </w:p>
    <w:p w:rsidR="00D75937" w:rsidRDefault="00D75937" w:rsidP="00D7593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команды специалистов реализующих инклюзивную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педагогических ситуаций</w:t>
      </w:r>
      <w:r w:rsidR="000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00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="00000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совместных учебных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мероприятий с детьми и </w:t>
      </w:r>
      <w:r w:rsidRPr="00C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принимающего социума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5937" w:rsidRPr="00D75937" w:rsidRDefault="00D81368" w:rsidP="00D75937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формирования внутригрупповых взаимоотношений, для решения задач сопровождения всех субъектов инклюзивного образовательного пространства, формирования эмоционального принятия и</w:t>
      </w:r>
      <w:r w:rsidR="00C84280"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 сплочения</w:t>
      </w:r>
      <w:r w:rsidR="00C84280"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(групповой </w:t>
      </w:r>
      <w:proofErr w:type="spellStart"/>
      <w:r w:rsidR="00C84280"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="00C84280"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направленной на</w:t>
      </w:r>
      <w:r w:rsid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80" w:rsidRP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ребенка</w:t>
      </w:r>
      <w:r w:rsid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E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образовательными потребностями</w:t>
      </w:r>
      <w:r w:rsidR="00C842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D75937" w:rsidRPr="00D75937" w:rsidSect="006E1E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3E3"/>
    <w:multiLevelType w:val="hybridMultilevel"/>
    <w:tmpl w:val="5FB8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651"/>
    <w:multiLevelType w:val="hybridMultilevel"/>
    <w:tmpl w:val="FB9AE3A0"/>
    <w:lvl w:ilvl="0" w:tplc="EE5E3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E27C0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83F"/>
    <w:multiLevelType w:val="hybridMultilevel"/>
    <w:tmpl w:val="F3D0F394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350F"/>
    <w:multiLevelType w:val="hybridMultilevel"/>
    <w:tmpl w:val="6486C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077E71"/>
    <w:multiLevelType w:val="hybridMultilevel"/>
    <w:tmpl w:val="2D1029B4"/>
    <w:lvl w:ilvl="0" w:tplc="01E27C0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4786E"/>
    <w:multiLevelType w:val="hybridMultilevel"/>
    <w:tmpl w:val="B79EC8B0"/>
    <w:lvl w:ilvl="0" w:tplc="01E27C0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5854D9"/>
    <w:multiLevelType w:val="hybridMultilevel"/>
    <w:tmpl w:val="FECEC9FE"/>
    <w:lvl w:ilvl="0" w:tplc="EE5E3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E27C0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5AB"/>
    <w:multiLevelType w:val="hybridMultilevel"/>
    <w:tmpl w:val="D5F0D76A"/>
    <w:lvl w:ilvl="0" w:tplc="EE5E3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2803"/>
    <w:multiLevelType w:val="hybridMultilevel"/>
    <w:tmpl w:val="6C0EB9F2"/>
    <w:lvl w:ilvl="0" w:tplc="EE5E3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559AE"/>
    <w:multiLevelType w:val="hybridMultilevel"/>
    <w:tmpl w:val="4DD43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941B99"/>
    <w:multiLevelType w:val="hybridMultilevel"/>
    <w:tmpl w:val="F00CC106"/>
    <w:lvl w:ilvl="0" w:tplc="EE5E3D6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D414C8"/>
    <w:multiLevelType w:val="hybridMultilevel"/>
    <w:tmpl w:val="C4B85574"/>
    <w:lvl w:ilvl="0" w:tplc="01E27C0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057C09"/>
    <w:multiLevelType w:val="hybridMultilevel"/>
    <w:tmpl w:val="5704AB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2906FA"/>
    <w:multiLevelType w:val="hybridMultilevel"/>
    <w:tmpl w:val="887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1E42"/>
    <w:rsid w:val="00000264"/>
    <w:rsid w:val="00013BA7"/>
    <w:rsid w:val="000140A1"/>
    <w:rsid w:val="00022DBE"/>
    <w:rsid w:val="00032199"/>
    <w:rsid w:val="00045394"/>
    <w:rsid w:val="000631A6"/>
    <w:rsid w:val="000D4178"/>
    <w:rsid w:val="000F2014"/>
    <w:rsid w:val="00103D1F"/>
    <w:rsid w:val="00143D9A"/>
    <w:rsid w:val="00172280"/>
    <w:rsid w:val="00174271"/>
    <w:rsid w:val="001913E0"/>
    <w:rsid w:val="001E1D36"/>
    <w:rsid w:val="00202F26"/>
    <w:rsid w:val="0021796A"/>
    <w:rsid w:val="0026118E"/>
    <w:rsid w:val="00261E42"/>
    <w:rsid w:val="0029462E"/>
    <w:rsid w:val="002A2632"/>
    <w:rsid w:val="002A3296"/>
    <w:rsid w:val="002A36CC"/>
    <w:rsid w:val="002C6A2E"/>
    <w:rsid w:val="002D1ACA"/>
    <w:rsid w:val="002E4999"/>
    <w:rsid w:val="00332992"/>
    <w:rsid w:val="00345B77"/>
    <w:rsid w:val="00345C2C"/>
    <w:rsid w:val="00357D37"/>
    <w:rsid w:val="003715F0"/>
    <w:rsid w:val="003951A0"/>
    <w:rsid w:val="003B08E1"/>
    <w:rsid w:val="003B129F"/>
    <w:rsid w:val="003D2225"/>
    <w:rsid w:val="003E4C8A"/>
    <w:rsid w:val="00470F84"/>
    <w:rsid w:val="00471DCD"/>
    <w:rsid w:val="004F4F30"/>
    <w:rsid w:val="005238E5"/>
    <w:rsid w:val="00525793"/>
    <w:rsid w:val="00532D4A"/>
    <w:rsid w:val="005510E5"/>
    <w:rsid w:val="005C0F41"/>
    <w:rsid w:val="005E162A"/>
    <w:rsid w:val="005E4B93"/>
    <w:rsid w:val="006A6490"/>
    <w:rsid w:val="006B4A00"/>
    <w:rsid w:val="006E1EE1"/>
    <w:rsid w:val="006F711B"/>
    <w:rsid w:val="007108BE"/>
    <w:rsid w:val="00715489"/>
    <w:rsid w:val="00724B19"/>
    <w:rsid w:val="00730E17"/>
    <w:rsid w:val="00747C18"/>
    <w:rsid w:val="00770A1C"/>
    <w:rsid w:val="007D1C49"/>
    <w:rsid w:val="007E40F3"/>
    <w:rsid w:val="007E7024"/>
    <w:rsid w:val="00830786"/>
    <w:rsid w:val="00857974"/>
    <w:rsid w:val="008658A3"/>
    <w:rsid w:val="00892C03"/>
    <w:rsid w:val="008A56B5"/>
    <w:rsid w:val="008D5E0E"/>
    <w:rsid w:val="008D796C"/>
    <w:rsid w:val="008E36D0"/>
    <w:rsid w:val="008E5846"/>
    <w:rsid w:val="00903B37"/>
    <w:rsid w:val="0095701B"/>
    <w:rsid w:val="009B0CF2"/>
    <w:rsid w:val="009E0057"/>
    <w:rsid w:val="009F06CB"/>
    <w:rsid w:val="00A06C53"/>
    <w:rsid w:val="00A32413"/>
    <w:rsid w:val="00A325F6"/>
    <w:rsid w:val="00A36654"/>
    <w:rsid w:val="00A50658"/>
    <w:rsid w:val="00A570A4"/>
    <w:rsid w:val="00A605E2"/>
    <w:rsid w:val="00AC5A27"/>
    <w:rsid w:val="00AD4A71"/>
    <w:rsid w:val="00B02E8D"/>
    <w:rsid w:val="00B17AF8"/>
    <w:rsid w:val="00B27103"/>
    <w:rsid w:val="00B65698"/>
    <w:rsid w:val="00BC5258"/>
    <w:rsid w:val="00BD67F7"/>
    <w:rsid w:val="00BE21B9"/>
    <w:rsid w:val="00BE2394"/>
    <w:rsid w:val="00C27AD6"/>
    <w:rsid w:val="00C565DF"/>
    <w:rsid w:val="00C62449"/>
    <w:rsid w:val="00C76EB9"/>
    <w:rsid w:val="00C84280"/>
    <w:rsid w:val="00C93FD9"/>
    <w:rsid w:val="00CB23A4"/>
    <w:rsid w:val="00CD5CF0"/>
    <w:rsid w:val="00CF209D"/>
    <w:rsid w:val="00D232A5"/>
    <w:rsid w:val="00D24B4B"/>
    <w:rsid w:val="00D6420A"/>
    <w:rsid w:val="00D75937"/>
    <w:rsid w:val="00D81368"/>
    <w:rsid w:val="00D927D2"/>
    <w:rsid w:val="00D972D0"/>
    <w:rsid w:val="00DB1B05"/>
    <w:rsid w:val="00DD4FF4"/>
    <w:rsid w:val="00DD7BC7"/>
    <w:rsid w:val="00DE75AB"/>
    <w:rsid w:val="00DF3B66"/>
    <w:rsid w:val="00DF6107"/>
    <w:rsid w:val="00E27B2E"/>
    <w:rsid w:val="00E379DA"/>
    <w:rsid w:val="00EE64FB"/>
    <w:rsid w:val="00F04E99"/>
    <w:rsid w:val="00F164D9"/>
    <w:rsid w:val="00F24ED7"/>
    <w:rsid w:val="00F25064"/>
    <w:rsid w:val="00F32DE8"/>
    <w:rsid w:val="00F92634"/>
    <w:rsid w:val="00FA37EB"/>
    <w:rsid w:val="00FD19D1"/>
    <w:rsid w:val="00FD7AEB"/>
    <w:rsid w:val="00FF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Панфилова</dc:creator>
  <cp:keywords/>
  <dc:description/>
  <cp:lastModifiedBy>Людмила</cp:lastModifiedBy>
  <cp:revision>100</cp:revision>
  <cp:lastPrinted>2017-01-13T08:20:00Z</cp:lastPrinted>
  <dcterms:created xsi:type="dcterms:W3CDTF">2017-01-13T08:19:00Z</dcterms:created>
  <dcterms:modified xsi:type="dcterms:W3CDTF">2019-05-28T20:29:00Z</dcterms:modified>
</cp:coreProperties>
</file>